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c4b782" w14:textId="3bc4b782">
      <w:pPr>
        <w15:collapsed w:val="false"/>
      </w:pP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</w:p>
    <w:p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</w:p>
    <w:p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br/>
      <w:br/>
    </w:p>
    <w:p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</w:p>
    <w:p>
      <w:br/>
      <w:br/>
      <w:br/>
      <w:br/>
      <w:br/>
      <w:br/>
      <w:br/>
    </w:p>
    <w:p>
      <w:br/>
      <w:br/>
      <w:br/>
      <w:br/>
    </w:p>
    <w:p>
      <w:br/>
      <w:br/>
      <w:br/>
    </w:p>
    <w:p>
      <w:br/>
      <w:br/>
      <w:br/>
    </w:p>
    <w:p/>
    <w:p>
      <w:br/>
      <w:br/>
      <w:br/>
      <w:br/>
      <w:br/>
      <w:br/>
      <w:br/>
      <w:br/>
      <w:br/>
    </w:p>
    <w:p/>
    <w:p/>
    <w:p/>
    <w:p/>
    <w:p/>
    <w:p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u w:val="single"/>
          <w:vertAlign w:val="superscript"/>
        </w:rPr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°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'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8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u w:val="single"/>
          <w:vertAlign w:val="superscript"/>
        </w:rPr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j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;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?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'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Y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v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2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L</w:t>
      </w:r>
      <w:r>
        <w:rPr/>
        <w:t xml:space="preserve">.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y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'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>
          <w:u w:val="single"/>
          <w:vertAlign w:val="superscript"/>
        </w:rPr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>
          <w:u w:val="single"/>
          <w:vertAlign w:val="superscript"/>
        </w:rPr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B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>
          <w:strike w:val="true"/>
        </w:rPr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>
          <w:strike w:val="true"/>
        </w:rPr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>
          <w:u w:val="single"/>
          <w:vertAlign w:val="superscript"/>
        </w:rPr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>
          <w:strike w:val="true"/>
        </w:rPr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>
          <w:strike w:val="true"/>
        </w:rPr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_</w:t>
      </w:r>
      <w:r>
        <w:rPr/>
        <w:t xml:space="preserve">_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ü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'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-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u w:val="single"/>
          <w:vertAlign w:val="superscript"/>
        </w:rPr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>
          <w:strike w:val="true"/>
        </w:rPr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ê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>
          <w:strike w:val="true"/>
        </w:rPr>
        <w:t xml:space="preserve">y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'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>
          <w:strike w:val="true"/>
        </w:rPr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0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x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0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